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63219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>
      <w:bookmarkStart w:id="0" w:name="_GoBack"/>
      <w:bookmarkEnd w:id="0"/>
    </w:p>
    <w:p w:rsidR="00DC18BA" w:rsidRDefault="0063219B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63219B" w:rsidRDefault="0063219B" w:rsidP="00950E59">
      <w:pPr>
        <w:tabs>
          <w:tab w:val="left" w:pos="3810"/>
        </w:tabs>
        <w:jc w:val="center"/>
        <w:rPr>
          <w:sz w:val="28"/>
          <w:szCs w:val="28"/>
        </w:rPr>
      </w:pPr>
      <w:r w:rsidRPr="0063219B">
        <w:rPr>
          <w:sz w:val="28"/>
          <w:szCs w:val="28"/>
        </w:rPr>
        <w:t xml:space="preserve"> 19.12.2023    №  2086/12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63219B" w:rsidRDefault="0063219B" w:rsidP="00236593">
      <w:pPr>
        <w:tabs>
          <w:tab w:val="left" w:pos="3810"/>
        </w:tabs>
        <w:jc w:val="center"/>
      </w:pPr>
    </w:p>
    <w:p w:rsidR="0063219B" w:rsidRPr="0063219B" w:rsidRDefault="0063219B" w:rsidP="0063219B">
      <w:pPr>
        <w:rPr>
          <w:color w:val="010101"/>
          <w:sz w:val="26"/>
          <w:szCs w:val="28"/>
        </w:rPr>
      </w:pPr>
      <w:r w:rsidRPr="0063219B">
        <w:rPr>
          <w:sz w:val="26"/>
        </w:rPr>
        <w:t xml:space="preserve">  </w:t>
      </w:r>
      <w:r w:rsidRPr="0063219B">
        <w:rPr>
          <w:sz w:val="26"/>
          <w:szCs w:val="28"/>
        </w:rPr>
        <w:t xml:space="preserve">                          </w:t>
      </w:r>
      <w:r w:rsidRPr="0063219B">
        <w:rPr>
          <w:color w:val="000000"/>
          <w:sz w:val="26"/>
          <w:szCs w:val="28"/>
        </w:rPr>
        <w:t xml:space="preserve">Об утверждении </w:t>
      </w:r>
      <w:r w:rsidRPr="0063219B">
        <w:rPr>
          <w:color w:val="010101"/>
          <w:sz w:val="26"/>
          <w:szCs w:val="28"/>
        </w:rPr>
        <w:t xml:space="preserve">программы профилактики рисков </w:t>
      </w:r>
    </w:p>
    <w:p w:rsidR="0063219B" w:rsidRPr="0063219B" w:rsidRDefault="0063219B" w:rsidP="0063219B">
      <w:pPr>
        <w:shd w:val="clear" w:color="auto" w:fill="FFFFFF"/>
        <w:outlineLvl w:val="1"/>
        <w:rPr>
          <w:color w:val="010101"/>
          <w:sz w:val="26"/>
          <w:szCs w:val="28"/>
        </w:rPr>
      </w:pPr>
      <w:r w:rsidRPr="0063219B">
        <w:rPr>
          <w:color w:val="010101"/>
          <w:sz w:val="26"/>
          <w:szCs w:val="28"/>
        </w:rPr>
        <w:t xml:space="preserve">                          причинения вреда (ущерба) охраняемым законом </w:t>
      </w:r>
    </w:p>
    <w:p w:rsidR="0063219B" w:rsidRPr="0063219B" w:rsidRDefault="0063219B" w:rsidP="0063219B">
      <w:pPr>
        <w:shd w:val="clear" w:color="auto" w:fill="FFFFFF"/>
        <w:outlineLvl w:val="1"/>
        <w:rPr>
          <w:color w:val="010101"/>
          <w:sz w:val="26"/>
          <w:szCs w:val="28"/>
        </w:rPr>
      </w:pPr>
      <w:r w:rsidRPr="0063219B">
        <w:rPr>
          <w:color w:val="010101"/>
          <w:sz w:val="26"/>
          <w:szCs w:val="28"/>
        </w:rPr>
        <w:t xml:space="preserve">                          ценностям при осуществлении </w:t>
      </w:r>
      <w:proofErr w:type="gramStart"/>
      <w:r w:rsidRPr="0063219B">
        <w:rPr>
          <w:color w:val="010101"/>
          <w:sz w:val="26"/>
          <w:szCs w:val="28"/>
        </w:rPr>
        <w:t>муниципального</w:t>
      </w:r>
      <w:proofErr w:type="gramEnd"/>
    </w:p>
    <w:p w:rsidR="0063219B" w:rsidRPr="0063219B" w:rsidRDefault="0063219B" w:rsidP="0063219B">
      <w:pPr>
        <w:shd w:val="clear" w:color="auto" w:fill="FFFFFF"/>
        <w:outlineLvl w:val="1"/>
        <w:rPr>
          <w:color w:val="010101"/>
          <w:sz w:val="26"/>
          <w:szCs w:val="28"/>
        </w:rPr>
      </w:pPr>
      <w:r w:rsidRPr="0063219B">
        <w:rPr>
          <w:color w:val="010101"/>
          <w:sz w:val="26"/>
          <w:szCs w:val="28"/>
        </w:rPr>
        <w:t xml:space="preserve">                          жилищного контроля на территории муниципального </w:t>
      </w:r>
    </w:p>
    <w:p w:rsidR="0063219B" w:rsidRPr="0063219B" w:rsidRDefault="0063219B" w:rsidP="0063219B">
      <w:pPr>
        <w:shd w:val="clear" w:color="auto" w:fill="FFFFFF"/>
        <w:outlineLvl w:val="1"/>
        <w:rPr>
          <w:color w:val="010101"/>
          <w:sz w:val="26"/>
          <w:szCs w:val="28"/>
        </w:rPr>
      </w:pPr>
      <w:r w:rsidRPr="0063219B">
        <w:rPr>
          <w:color w:val="010101"/>
          <w:sz w:val="26"/>
          <w:szCs w:val="28"/>
        </w:rPr>
        <w:t xml:space="preserve">                          образования городской округ Зарайск </w:t>
      </w:r>
      <w:proofErr w:type="gramStart"/>
      <w:r w:rsidRPr="0063219B">
        <w:rPr>
          <w:color w:val="010101"/>
          <w:sz w:val="26"/>
          <w:szCs w:val="28"/>
        </w:rPr>
        <w:t>Московской</w:t>
      </w:r>
      <w:proofErr w:type="gramEnd"/>
      <w:r w:rsidRPr="0063219B">
        <w:rPr>
          <w:color w:val="010101"/>
          <w:sz w:val="26"/>
          <w:szCs w:val="28"/>
        </w:rPr>
        <w:t xml:space="preserve"> </w:t>
      </w:r>
    </w:p>
    <w:p w:rsidR="0063219B" w:rsidRPr="0063219B" w:rsidRDefault="0063219B" w:rsidP="0063219B">
      <w:pPr>
        <w:shd w:val="clear" w:color="auto" w:fill="FFFFFF"/>
        <w:outlineLvl w:val="1"/>
        <w:rPr>
          <w:color w:val="010101"/>
          <w:sz w:val="26"/>
          <w:szCs w:val="28"/>
        </w:rPr>
      </w:pPr>
      <w:r w:rsidRPr="0063219B">
        <w:rPr>
          <w:color w:val="010101"/>
          <w:sz w:val="26"/>
          <w:szCs w:val="28"/>
        </w:rPr>
        <w:t xml:space="preserve">                          области на 2024 год </w:t>
      </w:r>
    </w:p>
    <w:p w:rsidR="0063219B" w:rsidRPr="0063219B" w:rsidRDefault="0063219B" w:rsidP="0063219B">
      <w:pPr>
        <w:shd w:val="clear" w:color="auto" w:fill="FFFFFF"/>
        <w:outlineLvl w:val="1"/>
        <w:rPr>
          <w:color w:val="010101"/>
          <w:sz w:val="26"/>
          <w:szCs w:val="28"/>
        </w:rPr>
      </w:pPr>
    </w:p>
    <w:p w:rsidR="0063219B" w:rsidRPr="0063219B" w:rsidRDefault="0063219B" w:rsidP="0063219B">
      <w:pPr>
        <w:pStyle w:val="ab"/>
        <w:spacing w:before="0" w:beforeAutospacing="0" w:after="0" w:afterAutospacing="0"/>
        <w:jc w:val="both"/>
        <w:rPr>
          <w:sz w:val="26"/>
          <w:szCs w:val="28"/>
        </w:rPr>
      </w:pPr>
      <w:r w:rsidRPr="0063219B">
        <w:rPr>
          <w:sz w:val="26"/>
          <w:szCs w:val="28"/>
        </w:rPr>
        <w:t xml:space="preserve">      В соответствии с</w:t>
      </w:r>
      <w:r w:rsidRPr="0063219B">
        <w:rPr>
          <w:b/>
          <w:sz w:val="26"/>
          <w:szCs w:val="28"/>
        </w:rPr>
        <w:t xml:space="preserve"> </w:t>
      </w:r>
      <w:r w:rsidRPr="0063219B">
        <w:rPr>
          <w:sz w:val="26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63219B" w:rsidRPr="0063219B" w:rsidRDefault="0063219B" w:rsidP="0063219B">
      <w:pPr>
        <w:pStyle w:val="ab"/>
        <w:spacing w:before="0" w:beforeAutospacing="0" w:after="0" w:afterAutospacing="0"/>
        <w:jc w:val="both"/>
        <w:rPr>
          <w:color w:val="000000"/>
          <w:sz w:val="26"/>
          <w:szCs w:val="28"/>
        </w:rPr>
      </w:pPr>
      <w:r w:rsidRPr="0063219B">
        <w:rPr>
          <w:color w:val="000000"/>
          <w:sz w:val="26"/>
          <w:szCs w:val="28"/>
        </w:rPr>
        <w:t xml:space="preserve">                                           </w:t>
      </w:r>
      <w:proofErr w:type="gramStart"/>
      <w:r w:rsidRPr="0063219B">
        <w:rPr>
          <w:color w:val="000000"/>
          <w:sz w:val="26"/>
          <w:szCs w:val="28"/>
        </w:rPr>
        <w:t>П</w:t>
      </w:r>
      <w:proofErr w:type="gramEnd"/>
      <w:r w:rsidRPr="0063219B">
        <w:rPr>
          <w:color w:val="000000"/>
          <w:sz w:val="26"/>
          <w:szCs w:val="28"/>
        </w:rPr>
        <w:t xml:space="preserve"> О С Т А Н О В Л Я Ю:</w:t>
      </w:r>
    </w:p>
    <w:p w:rsidR="0063219B" w:rsidRPr="0063219B" w:rsidRDefault="0063219B" w:rsidP="0063219B">
      <w:pPr>
        <w:jc w:val="both"/>
        <w:rPr>
          <w:sz w:val="26"/>
          <w:szCs w:val="28"/>
        </w:rPr>
      </w:pPr>
      <w:r w:rsidRPr="0063219B">
        <w:rPr>
          <w:color w:val="000000"/>
          <w:sz w:val="26"/>
          <w:szCs w:val="28"/>
        </w:rPr>
        <w:t xml:space="preserve">       1. Утвердить </w:t>
      </w:r>
      <w:r w:rsidRPr="0063219B">
        <w:rPr>
          <w:sz w:val="26"/>
          <w:szCs w:val="28"/>
        </w:rPr>
        <w:t>Программу</w:t>
      </w:r>
      <w:r w:rsidRPr="0063219B">
        <w:rPr>
          <w:color w:val="010101"/>
          <w:sz w:val="26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образования городской округ Зарайск на 2024 год </w:t>
      </w:r>
      <w:r w:rsidRPr="0063219B">
        <w:rPr>
          <w:sz w:val="26"/>
          <w:szCs w:val="28"/>
        </w:rPr>
        <w:t xml:space="preserve"> </w:t>
      </w:r>
      <w:r w:rsidRPr="0063219B">
        <w:rPr>
          <w:color w:val="000000"/>
          <w:sz w:val="26"/>
          <w:szCs w:val="28"/>
        </w:rPr>
        <w:t>(прилагается).</w:t>
      </w:r>
    </w:p>
    <w:p w:rsidR="0063219B" w:rsidRPr="0063219B" w:rsidRDefault="0063219B" w:rsidP="0063219B">
      <w:pPr>
        <w:pStyle w:val="ab"/>
        <w:spacing w:before="0" w:beforeAutospacing="0" w:after="0" w:afterAutospacing="0"/>
        <w:jc w:val="both"/>
        <w:rPr>
          <w:color w:val="000000"/>
          <w:sz w:val="26"/>
          <w:szCs w:val="28"/>
        </w:rPr>
      </w:pPr>
      <w:r w:rsidRPr="0063219B">
        <w:rPr>
          <w:color w:val="000000"/>
          <w:sz w:val="26"/>
          <w:szCs w:val="28"/>
        </w:rPr>
        <w:t xml:space="preserve">       2. Службе по взаимодействию со СМИ администрации городского округа Зарайск опубликовать настоящее постановление в периодическом печатном издании «Зарайский вестник» - приложении к общественно – политической газете «За новую жизнь» и разместить на официальном сайте администрации городского округа Зарайск Московской области в  информационно-телекоммуникационной сети «</w:t>
      </w:r>
      <w:r w:rsidRPr="0063219B">
        <w:rPr>
          <w:sz w:val="26"/>
          <w:szCs w:val="28"/>
        </w:rPr>
        <w:t>Интернет» (</w:t>
      </w:r>
      <w:hyperlink r:id="rId7" w:history="1">
        <w:r w:rsidRPr="0063219B">
          <w:rPr>
            <w:rStyle w:val="a8"/>
            <w:color w:val="auto"/>
            <w:sz w:val="26"/>
            <w:szCs w:val="28"/>
          </w:rPr>
          <w:t>https://zarrayon.ru/</w:t>
        </w:r>
      </w:hyperlink>
      <w:r w:rsidRPr="0063219B">
        <w:rPr>
          <w:sz w:val="26"/>
          <w:szCs w:val="28"/>
        </w:rPr>
        <w:t>).</w:t>
      </w:r>
    </w:p>
    <w:p w:rsidR="0063219B" w:rsidRPr="0063219B" w:rsidRDefault="0063219B" w:rsidP="0063219B">
      <w:pPr>
        <w:pStyle w:val="ab"/>
        <w:spacing w:before="0" w:beforeAutospacing="0" w:after="0" w:afterAutospacing="0"/>
        <w:jc w:val="both"/>
        <w:rPr>
          <w:color w:val="000000"/>
          <w:sz w:val="26"/>
          <w:szCs w:val="28"/>
        </w:rPr>
      </w:pPr>
      <w:r w:rsidRPr="0063219B">
        <w:rPr>
          <w:color w:val="000000"/>
          <w:sz w:val="26"/>
          <w:szCs w:val="28"/>
        </w:rPr>
        <w:t xml:space="preserve">       3. Настоящее постановление вступает в силу со дня его официального опубликования.</w:t>
      </w:r>
    </w:p>
    <w:p w:rsidR="0063219B" w:rsidRPr="0063219B" w:rsidRDefault="0063219B" w:rsidP="0063219B">
      <w:pPr>
        <w:pStyle w:val="ab"/>
        <w:spacing w:before="0" w:beforeAutospacing="0" w:after="0" w:afterAutospacing="0"/>
        <w:rPr>
          <w:color w:val="000000"/>
          <w:sz w:val="26"/>
          <w:szCs w:val="16"/>
        </w:rPr>
      </w:pPr>
    </w:p>
    <w:p w:rsidR="0063219B" w:rsidRPr="0063219B" w:rsidRDefault="0063219B" w:rsidP="0063219B">
      <w:pPr>
        <w:jc w:val="both"/>
        <w:rPr>
          <w:sz w:val="26"/>
          <w:szCs w:val="28"/>
        </w:rPr>
      </w:pPr>
      <w:r w:rsidRPr="0063219B">
        <w:rPr>
          <w:sz w:val="26"/>
          <w:szCs w:val="28"/>
        </w:rPr>
        <w:t>Глава городского округа  В.А. Петрущенко</w:t>
      </w:r>
    </w:p>
    <w:p w:rsidR="0063219B" w:rsidRPr="0063219B" w:rsidRDefault="0063219B" w:rsidP="0063219B">
      <w:pPr>
        <w:rPr>
          <w:sz w:val="26"/>
          <w:szCs w:val="28"/>
        </w:rPr>
      </w:pPr>
      <w:r w:rsidRPr="0063219B">
        <w:rPr>
          <w:sz w:val="26"/>
          <w:szCs w:val="28"/>
        </w:rPr>
        <w:t>Верно:</w:t>
      </w:r>
    </w:p>
    <w:p w:rsidR="0063219B" w:rsidRPr="0063219B" w:rsidRDefault="0063219B" w:rsidP="0063219B">
      <w:pPr>
        <w:rPr>
          <w:sz w:val="26"/>
          <w:szCs w:val="28"/>
        </w:rPr>
      </w:pPr>
      <w:r w:rsidRPr="0063219B">
        <w:rPr>
          <w:sz w:val="26"/>
          <w:szCs w:val="28"/>
        </w:rPr>
        <w:t xml:space="preserve">Начальник службы делопроизводства  Л.Б. Ивлева                                   </w:t>
      </w:r>
    </w:p>
    <w:p w:rsidR="0063219B" w:rsidRPr="0063219B" w:rsidRDefault="0063219B" w:rsidP="0063219B">
      <w:pPr>
        <w:rPr>
          <w:color w:val="000000"/>
          <w:sz w:val="26"/>
          <w:szCs w:val="28"/>
        </w:rPr>
      </w:pPr>
      <w:r w:rsidRPr="0063219B">
        <w:rPr>
          <w:sz w:val="26"/>
          <w:szCs w:val="28"/>
        </w:rPr>
        <w:t>19.12.2023</w:t>
      </w:r>
    </w:p>
    <w:p w:rsidR="0063219B" w:rsidRPr="0063219B" w:rsidRDefault="0063219B" w:rsidP="0063219B">
      <w:pPr>
        <w:pStyle w:val="ab"/>
        <w:spacing w:before="0" w:beforeAutospacing="0" w:after="0" w:afterAutospacing="0"/>
        <w:rPr>
          <w:color w:val="000000"/>
          <w:sz w:val="26"/>
          <w:szCs w:val="28"/>
        </w:rPr>
      </w:pPr>
      <w:r w:rsidRPr="0063219B">
        <w:rPr>
          <w:color w:val="000000"/>
          <w:sz w:val="26"/>
          <w:szCs w:val="28"/>
        </w:rPr>
        <w:t xml:space="preserve">Разослано:  в дело,  </w:t>
      </w:r>
      <w:proofErr w:type="spellStart"/>
      <w:r w:rsidRPr="0063219B">
        <w:rPr>
          <w:color w:val="000000"/>
          <w:sz w:val="26"/>
          <w:szCs w:val="28"/>
        </w:rPr>
        <w:t>Простоквашину</w:t>
      </w:r>
      <w:proofErr w:type="spellEnd"/>
      <w:r w:rsidRPr="0063219B">
        <w:rPr>
          <w:color w:val="000000"/>
          <w:sz w:val="26"/>
          <w:szCs w:val="28"/>
        </w:rPr>
        <w:t xml:space="preserve"> А.А., отдел ЖКХ, юридический отдел,  </w:t>
      </w:r>
    </w:p>
    <w:p w:rsidR="0063219B" w:rsidRPr="0063219B" w:rsidRDefault="0063219B" w:rsidP="0063219B">
      <w:pPr>
        <w:pStyle w:val="ab"/>
        <w:spacing w:before="0" w:beforeAutospacing="0" w:after="0" w:afterAutospacing="0"/>
        <w:rPr>
          <w:sz w:val="26"/>
          <w:szCs w:val="28"/>
        </w:rPr>
      </w:pPr>
      <w:r w:rsidRPr="0063219B">
        <w:rPr>
          <w:color w:val="000000"/>
          <w:sz w:val="26"/>
          <w:szCs w:val="28"/>
        </w:rPr>
        <w:t xml:space="preserve">       начальникам территориальных отделов-4, </w:t>
      </w:r>
      <w:proofErr w:type="gramStart"/>
      <w:r w:rsidRPr="0063219B">
        <w:rPr>
          <w:color w:val="000000"/>
          <w:sz w:val="26"/>
          <w:szCs w:val="28"/>
        </w:rPr>
        <w:t>СВ</w:t>
      </w:r>
      <w:proofErr w:type="gramEnd"/>
      <w:r w:rsidRPr="0063219B">
        <w:rPr>
          <w:color w:val="000000"/>
          <w:sz w:val="26"/>
          <w:szCs w:val="28"/>
        </w:rPr>
        <w:t xml:space="preserve"> со СМИ, прокуратуре.                       </w:t>
      </w:r>
    </w:p>
    <w:p w:rsidR="0063219B" w:rsidRPr="0063219B" w:rsidRDefault="0063219B" w:rsidP="0063219B">
      <w:pPr>
        <w:rPr>
          <w:sz w:val="26"/>
          <w:szCs w:val="28"/>
        </w:rPr>
      </w:pPr>
      <w:r w:rsidRPr="0063219B">
        <w:rPr>
          <w:sz w:val="26"/>
          <w:szCs w:val="28"/>
        </w:rPr>
        <w:t xml:space="preserve">Т.А. </w:t>
      </w:r>
      <w:proofErr w:type="spellStart"/>
      <w:r w:rsidRPr="0063219B">
        <w:rPr>
          <w:sz w:val="26"/>
          <w:szCs w:val="28"/>
        </w:rPr>
        <w:t>Мирохина</w:t>
      </w:r>
      <w:proofErr w:type="spellEnd"/>
    </w:p>
    <w:p w:rsidR="0063219B" w:rsidRDefault="0063219B" w:rsidP="0063219B">
      <w:pPr>
        <w:rPr>
          <w:color w:val="000000"/>
          <w:sz w:val="28"/>
          <w:szCs w:val="28"/>
        </w:rPr>
      </w:pPr>
      <w:r>
        <w:rPr>
          <w:sz w:val="28"/>
          <w:szCs w:val="28"/>
        </w:rPr>
        <w:t>66-2-44-64</w:t>
      </w:r>
      <w:r>
        <w:rPr>
          <w:sz w:val="28"/>
          <w:szCs w:val="28"/>
        </w:rPr>
        <w:t xml:space="preserve">                                                                                                          012182</w:t>
      </w:r>
    </w:p>
    <w:p w:rsidR="00DC18BA" w:rsidRPr="005779A8" w:rsidRDefault="00DC18BA" w:rsidP="00950E59">
      <w:pPr>
        <w:tabs>
          <w:tab w:val="left" w:pos="3810"/>
        </w:tabs>
        <w:jc w:val="center"/>
      </w:pP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3219B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ab">
    <w:name w:val="Normal (Web)"/>
    <w:basedOn w:val="a"/>
    <w:uiPriority w:val="99"/>
    <w:semiHidden/>
    <w:unhideWhenUsed/>
    <w:rsid w:val="0063219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9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rray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324</Words>
  <Characters>1853</Characters>
  <Application>Microsoft Office Word</Application>
  <DocSecurity>0</DocSecurity>
  <Lines>15</Lines>
  <Paragraphs>4</Paragraphs>
  <ScaleCrop>false</ScaleCrop>
  <Company>Финуправление г.Зарайск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6</cp:revision>
  <cp:lastPrinted>2018-04-10T11:10:00Z</cp:lastPrinted>
  <dcterms:created xsi:type="dcterms:W3CDTF">2018-04-10T11:03:00Z</dcterms:created>
  <dcterms:modified xsi:type="dcterms:W3CDTF">2023-12-19T11:29:00Z</dcterms:modified>
</cp:coreProperties>
</file>